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981" w:type="dxa"/>
        <w:tblLook w:val="04A0"/>
      </w:tblPr>
      <w:tblGrid>
        <w:gridCol w:w="1576"/>
        <w:gridCol w:w="7634"/>
      </w:tblGrid>
      <w:tr w:rsidR="00357773" w:rsidTr="006E5CB8">
        <w:trPr>
          <w:trHeight w:val="439"/>
        </w:trPr>
        <w:tc>
          <w:tcPr>
            <w:tcW w:w="1576" w:type="dxa"/>
          </w:tcPr>
          <w:p w:rsidR="00357773" w:rsidRPr="00D42BF1" w:rsidRDefault="006E5CB8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تاريخ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و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زمان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اعلام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گزارش</w:t>
            </w:r>
          </w:p>
        </w:tc>
        <w:tc>
          <w:tcPr>
            <w:tcW w:w="7634" w:type="dxa"/>
          </w:tcPr>
          <w:p w:rsidR="00357773" w:rsidRPr="00A922E3" w:rsidRDefault="00357773" w:rsidP="00A00414">
            <w:pPr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  <w:tr w:rsidR="00357773" w:rsidTr="006E5CB8">
        <w:trPr>
          <w:trHeight w:val="419"/>
        </w:trPr>
        <w:tc>
          <w:tcPr>
            <w:tcW w:w="1576" w:type="dxa"/>
          </w:tcPr>
          <w:p w:rsidR="00357773" w:rsidRPr="00D42BF1" w:rsidRDefault="006E5CB8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گزارش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دهنده</w:t>
            </w:r>
          </w:p>
        </w:tc>
        <w:tc>
          <w:tcPr>
            <w:tcW w:w="7634" w:type="dxa"/>
          </w:tcPr>
          <w:p w:rsidR="00357773" w:rsidRPr="00A922E3" w:rsidRDefault="00357773" w:rsidP="00A00414">
            <w:pPr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  <w:tr w:rsidR="00357773" w:rsidTr="006E5CB8">
        <w:trPr>
          <w:trHeight w:val="439"/>
        </w:trPr>
        <w:tc>
          <w:tcPr>
            <w:tcW w:w="1576" w:type="dxa"/>
          </w:tcPr>
          <w:p w:rsidR="00357773" w:rsidRPr="00D42BF1" w:rsidRDefault="006E5CB8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cs="B Tabassom" w:hint="cs"/>
                <w:rtl/>
                <w:lang w:bidi="fa-IR"/>
              </w:rPr>
              <w:t>مسئول فن آوری همان واحد</w:t>
            </w:r>
          </w:p>
        </w:tc>
        <w:tc>
          <w:tcPr>
            <w:tcW w:w="7634" w:type="dxa"/>
          </w:tcPr>
          <w:p w:rsidR="00357773" w:rsidRPr="00A922E3" w:rsidRDefault="00357773" w:rsidP="00A00414">
            <w:pPr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  <w:tr w:rsidR="00357773" w:rsidTr="006E5CB8">
        <w:trPr>
          <w:trHeight w:val="439"/>
        </w:trPr>
        <w:tc>
          <w:tcPr>
            <w:tcW w:w="1576" w:type="dxa"/>
          </w:tcPr>
          <w:p w:rsidR="00357773" w:rsidRPr="00D42BF1" w:rsidRDefault="006E5CB8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مكان</w:t>
            </w:r>
          </w:p>
        </w:tc>
        <w:tc>
          <w:tcPr>
            <w:tcW w:w="7634" w:type="dxa"/>
          </w:tcPr>
          <w:p w:rsidR="00357773" w:rsidRPr="00A922E3" w:rsidRDefault="00357773" w:rsidP="00A00414">
            <w:pPr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  <w:tr w:rsidR="00357773" w:rsidTr="006E5CB8">
        <w:trPr>
          <w:trHeight w:val="419"/>
        </w:trPr>
        <w:tc>
          <w:tcPr>
            <w:tcW w:w="1576" w:type="dxa"/>
          </w:tcPr>
          <w:p w:rsidR="00357773" w:rsidRPr="00D42BF1" w:rsidRDefault="006E5CB8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تاريخ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و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زمان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اعزام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كارشناسان</w:t>
            </w:r>
          </w:p>
        </w:tc>
        <w:tc>
          <w:tcPr>
            <w:tcW w:w="7634" w:type="dxa"/>
          </w:tcPr>
          <w:p w:rsidR="00357773" w:rsidRPr="00A922E3" w:rsidRDefault="00357773" w:rsidP="00A00414">
            <w:pPr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</w:tbl>
    <w:p w:rsidR="00A845BA" w:rsidRDefault="00A845BA" w:rsidP="00A00414">
      <w:pPr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Ind w:w="981" w:type="dxa"/>
        <w:tblLook w:val="04A0"/>
      </w:tblPr>
      <w:tblGrid>
        <w:gridCol w:w="588"/>
        <w:gridCol w:w="2247"/>
        <w:gridCol w:w="2551"/>
        <w:gridCol w:w="2552"/>
        <w:gridCol w:w="1438"/>
      </w:tblGrid>
      <w:tr w:rsidR="00A845BA" w:rsidRPr="00DA5127" w:rsidTr="00E33AC6">
        <w:tc>
          <w:tcPr>
            <w:tcW w:w="588" w:type="dxa"/>
          </w:tcPr>
          <w:p w:rsidR="00A845BA" w:rsidRPr="00D42BF1" w:rsidRDefault="00E33AC6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ردیف</w:t>
            </w:r>
          </w:p>
        </w:tc>
        <w:tc>
          <w:tcPr>
            <w:tcW w:w="2247" w:type="dxa"/>
          </w:tcPr>
          <w:p w:rsidR="00A845BA" w:rsidRPr="00D42BF1" w:rsidRDefault="00E33AC6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اشكالات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گزارش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شده</w:t>
            </w:r>
          </w:p>
        </w:tc>
        <w:tc>
          <w:tcPr>
            <w:tcW w:w="2551" w:type="dxa"/>
          </w:tcPr>
          <w:p w:rsidR="00A845BA" w:rsidRPr="00D42BF1" w:rsidRDefault="00E33AC6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علت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قطعي</w:t>
            </w:r>
          </w:p>
        </w:tc>
        <w:tc>
          <w:tcPr>
            <w:tcW w:w="2552" w:type="dxa"/>
          </w:tcPr>
          <w:p w:rsidR="00A845BA" w:rsidRPr="00D42BF1" w:rsidRDefault="00E33AC6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فعاليت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انجام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شده</w:t>
            </w:r>
          </w:p>
        </w:tc>
        <w:tc>
          <w:tcPr>
            <w:tcW w:w="1438" w:type="dxa"/>
          </w:tcPr>
          <w:p w:rsidR="00A845BA" w:rsidRPr="00D42BF1" w:rsidRDefault="00E33AC6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مدت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زمان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رفع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عيب</w:t>
            </w:r>
          </w:p>
        </w:tc>
      </w:tr>
      <w:tr w:rsidR="00A845BA" w:rsidTr="00E33AC6">
        <w:tc>
          <w:tcPr>
            <w:tcW w:w="588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7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  <w:p w:rsidR="000A0F53" w:rsidRDefault="000A0F53" w:rsidP="00A00414">
            <w:pPr>
              <w:jc w:val="center"/>
              <w:rPr>
                <w:rFonts w:cs="B Titr"/>
                <w:rtl/>
                <w:lang w:bidi="fa-IR"/>
              </w:rPr>
            </w:pPr>
          </w:p>
          <w:p w:rsidR="000A0F53" w:rsidRDefault="000A0F53" w:rsidP="00A00414">
            <w:pPr>
              <w:jc w:val="center"/>
              <w:rPr>
                <w:rFonts w:cs="B Titr"/>
                <w:rtl/>
                <w:lang w:bidi="fa-IR"/>
              </w:rPr>
            </w:pPr>
          </w:p>
          <w:p w:rsidR="000A0F53" w:rsidRDefault="000A0F53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51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52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8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845BA" w:rsidTr="000A0F53">
        <w:trPr>
          <w:trHeight w:val="1879"/>
        </w:trPr>
        <w:tc>
          <w:tcPr>
            <w:tcW w:w="588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7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51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52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38" w:type="dxa"/>
          </w:tcPr>
          <w:p w:rsidR="00A845BA" w:rsidRDefault="00A845BA" w:rsidP="00A00414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C751A3" w:rsidRDefault="00A907E6" w:rsidP="00A00414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textWrapping" w:clear="all"/>
      </w:r>
    </w:p>
    <w:tbl>
      <w:tblPr>
        <w:tblStyle w:val="TableGrid"/>
        <w:bidiVisual/>
        <w:tblW w:w="0" w:type="auto"/>
        <w:tblInd w:w="981" w:type="dxa"/>
        <w:tblLook w:val="04A0"/>
      </w:tblPr>
      <w:tblGrid>
        <w:gridCol w:w="1540"/>
        <w:gridCol w:w="1244"/>
        <w:gridCol w:w="3765"/>
        <w:gridCol w:w="2948"/>
      </w:tblGrid>
      <w:tr w:rsidR="00C751A3" w:rsidRPr="00D42BF1" w:rsidTr="00C751A3">
        <w:tc>
          <w:tcPr>
            <w:tcW w:w="1540" w:type="dxa"/>
          </w:tcPr>
          <w:p w:rsidR="00443B5C" w:rsidRPr="00D42BF1" w:rsidRDefault="00443B5C" w:rsidP="00A00414">
            <w:pPr>
              <w:jc w:val="center"/>
              <w:rPr>
                <w:rFonts w:ascii="BHoma" w:cs="B Tabassom"/>
                <w:rtl/>
                <w:lang w:bidi="fa-IR"/>
              </w:rPr>
            </w:pPr>
          </w:p>
          <w:p w:rsidR="00C751A3" w:rsidRPr="00D42BF1" w:rsidRDefault="00575EA3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Homa" w:cs="B Tabassom" w:hint="cs"/>
                <w:rtl/>
                <w:lang w:bidi="fa-IR"/>
              </w:rPr>
              <w:t>تجهيزات</w:t>
            </w:r>
            <w:r w:rsidRPr="00D42BF1">
              <w:rPr>
                <w:rFonts w:ascii="BHoma" w:cs="B Tabassom"/>
                <w:lang w:bidi="fa-IR"/>
              </w:rPr>
              <w:t xml:space="preserve"> </w:t>
            </w:r>
            <w:r w:rsidRPr="00D42BF1">
              <w:rPr>
                <w:rFonts w:ascii="BHoma" w:cs="B Tabassom" w:hint="cs"/>
                <w:rtl/>
                <w:lang w:bidi="fa-IR"/>
              </w:rPr>
              <w:t>مصرفي</w:t>
            </w:r>
          </w:p>
          <w:p w:rsidR="00C751A3" w:rsidRPr="00D42BF1" w:rsidRDefault="00C751A3" w:rsidP="00C751A3">
            <w:pPr>
              <w:jc w:val="center"/>
              <w:rPr>
                <w:rFonts w:cs="B Tabassom"/>
                <w:rtl/>
                <w:lang w:bidi="fa-IR"/>
              </w:rPr>
            </w:pPr>
          </w:p>
        </w:tc>
        <w:tc>
          <w:tcPr>
            <w:tcW w:w="7957" w:type="dxa"/>
            <w:gridSpan w:val="3"/>
          </w:tcPr>
          <w:p w:rsidR="00C751A3" w:rsidRPr="00D42BF1" w:rsidRDefault="00C751A3" w:rsidP="00A00414">
            <w:pPr>
              <w:jc w:val="center"/>
              <w:rPr>
                <w:rFonts w:cs="B Tabassom"/>
                <w:rtl/>
                <w:lang w:bidi="fa-IR"/>
              </w:rPr>
            </w:pPr>
          </w:p>
          <w:p w:rsidR="00C751A3" w:rsidRPr="00D42BF1" w:rsidRDefault="00C751A3" w:rsidP="00A00414">
            <w:pPr>
              <w:jc w:val="center"/>
              <w:rPr>
                <w:rFonts w:cs="B Tabassom"/>
                <w:rtl/>
                <w:lang w:bidi="fa-IR"/>
              </w:rPr>
            </w:pPr>
          </w:p>
        </w:tc>
      </w:tr>
      <w:tr w:rsidR="00C751A3" w:rsidRPr="00D42BF1" w:rsidTr="00C751A3">
        <w:trPr>
          <w:trHeight w:val="1131"/>
        </w:trPr>
        <w:tc>
          <w:tcPr>
            <w:tcW w:w="2784" w:type="dxa"/>
            <w:gridSpan w:val="2"/>
          </w:tcPr>
          <w:p w:rsidR="00C751A3" w:rsidRPr="00D42BF1" w:rsidRDefault="00575EA3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ZarBold" w:cs="B Tabassom" w:hint="cs"/>
                <w:rtl/>
                <w:lang w:bidi="fa-IR"/>
              </w:rPr>
              <w:t>امضاء</w:t>
            </w:r>
            <w:r w:rsidRPr="00D42BF1">
              <w:rPr>
                <w:rFonts w:ascii="BZarBold" w:cs="B Tabassom"/>
                <w:lang w:bidi="fa-IR"/>
              </w:rPr>
              <w:t xml:space="preserve"> </w:t>
            </w:r>
            <w:r w:rsidRPr="00D42BF1">
              <w:rPr>
                <w:rFonts w:ascii="BZarBold" w:cs="B Tabassom" w:hint="cs"/>
                <w:rtl/>
                <w:lang w:bidi="fa-IR"/>
              </w:rPr>
              <w:t>تحويل</w:t>
            </w:r>
            <w:r w:rsidRPr="00D42BF1">
              <w:rPr>
                <w:rFonts w:ascii="BZarBold" w:cs="B Tabassom"/>
                <w:lang w:bidi="fa-IR"/>
              </w:rPr>
              <w:t xml:space="preserve"> </w:t>
            </w:r>
            <w:r w:rsidRPr="00D42BF1">
              <w:rPr>
                <w:rFonts w:ascii="BZarBold" w:cs="B Tabassom" w:hint="cs"/>
                <w:rtl/>
                <w:lang w:bidi="fa-IR"/>
              </w:rPr>
              <w:t>دهنده</w:t>
            </w:r>
          </w:p>
        </w:tc>
        <w:tc>
          <w:tcPr>
            <w:tcW w:w="3765" w:type="dxa"/>
          </w:tcPr>
          <w:p w:rsidR="00C751A3" w:rsidRPr="00D42BF1" w:rsidRDefault="00575EA3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ZarBold" w:cs="B Tabassom" w:hint="cs"/>
                <w:rtl/>
                <w:lang w:bidi="fa-IR"/>
              </w:rPr>
              <w:t>امضاء</w:t>
            </w:r>
            <w:r w:rsidRPr="00D42BF1">
              <w:rPr>
                <w:rFonts w:cs="B Tabassom" w:hint="cs"/>
                <w:rtl/>
                <w:lang w:bidi="fa-IR"/>
              </w:rPr>
              <w:t xml:space="preserve"> مسئول فن آوری واحد</w:t>
            </w:r>
          </w:p>
        </w:tc>
        <w:tc>
          <w:tcPr>
            <w:tcW w:w="2948" w:type="dxa"/>
          </w:tcPr>
          <w:p w:rsidR="00C751A3" w:rsidRPr="00D42BF1" w:rsidRDefault="00575EA3" w:rsidP="00A00414">
            <w:pPr>
              <w:jc w:val="center"/>
              <w:rPr>
                <w:rFonts w:cs="B Tabassom"/>
                <w:rtl/>
                <w:lang w:bidi="fa-IR"/>
              </w:rPr>
            </w:pPr>
            <w:r w:rsidRPr="00D42BF1">
              <w:rPr>
                <w:rFonts w:ascii="BZarBold" w:cs="B Tabassom" w:hint="cs"/>
                <w:rtl/>
                <w:lang w:bidi="fa-IR"/>
              </w:rPr>
              <w:t>امضاء</w:t>
            </w:r>
            <w:r w:rsidRPr="00D42BF1">
              <w:rPr>
                <w:rFonts w:ascii="BZarBold" w:cs="B Tabassom"/>
                <w:lang w:bidi="fa-IR"/>
              </w:rPr>
              <w:t xml:space="preserve"> </w:t>
            </w:r>
            <w:r w:rsidRPr="00D42BF1">
              <w:rPr>
                <w:rFonts w:ascii="BZarBold" w:cs="B Tabassom" w:hint="cs"/>
                <w:rtl/>
                <w:lang w:bidi="fa-IR"/>
              </w:rPr>
              <w:t>مسئول</w:t>
            </w:r>
            <w:r w:rsidRPr="00D42BF1">
              <w:rPr>
                <w:rFonts w:ascii="BZarBold" w:cs="B Tabassom"/>
                <w:lang w:bidi="fa-IR"/>
              </w:rPr>
              <w:t xml:space="preserve"> </w:t>
            </w:r>
            <w:r w:rsidRPr="00D42BF1">
              <w:rPr>
                <w:rFonts w:ascii="BZarBold" w:cs="B Tabassom" w:hint="cs"/>
                <w:rtl/>
                <w:lang w:bidi="fa-IR"/>
              </w:rPr>
              <w:t>واحد</w:t>
            </w:r>
            <w:r w:rsidRPr="00D42BF1">
              <w:rPr>
                <w:rFonts w:ascii="BZarBold" w:cs="B Tabassom"/>
                <w:lang w:bidi="fa-IR"/>
              </w:rPr>
              <w:t xml:space="preserve"> </w:t>
            </w:r>
            <w:r w:rsidRPr="00D42BF1">
              <w:rPr>
                <w:rFonts w:ascii="BZarBold" w:cs="B Tabassom" w:hint="cs"/>
                <w:rtl/>
                <w:lang w:bidi="fa-IR"/>
              </w:rPr>
              <w:t>سخت</w:t>
            </w:r>
            <w:r w:rsidRPr="00D42BF1">
              <w:rPr>
                <w:rFonts w:ascii="BZarBold" w:cs="B Tabassom"/>
                <w:lang w:bidi="fa-IR"/>
              </w:rPr>
              <w:t xml:space="preserve"> </w:t>
            </w:r>
            <w:r w:rsidRPr="00D42BF1">
              <w:rPr>
                <w:rFonts w:ascii="BZarBold" w:cs="B Tabassom" w:hint="cs"/>
                <w:rtl/>
                <w:lang w:bidi="fa-IR"/>
              </w:rPr>
              <w:t>افزار</w:t>
            </w:r>
          </w:p>
        </w:tc>
      </w:tr>
    </w:tbl>
    <w:p w:rsidR="00163D9E" w:rsidRDefault="00163D9E" w:rsidP="00A00414">
      <w:pPr>
        <w:jc w:val="center"/>
        <w:rPr>
          <w:rFonts w:cs="B Titr"/>
          <w:rtl/>
          <w:lang w:bidi="fa-IR"/>
        </w:rPr>
      </w:pPr>
    </w:p>
    <w:sectPr w:rsidR="00163D9E" w:rsidSect="00137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61" w:right="471" w:bottom="1440" w:left="357" w:header="709" w:footer="156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A6" w:rsidRDefault="00107BA6">
      <w:r>
        <w:separator/>
      </w:r>
    </w:p>
  </w:endnote>
  <w:endnote w:type="continuationSeparator" w:id="1">
    <w:p w:rsidR="00107BA6" w:rsidRDefault="0010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Hom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74" w:rsidRDefault="00D22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74" w:rsidRDefault="00D22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74" w:rsidRDefault="00D22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A6" w:rsidRDefault="00107BA6">
      <w:r>
        <w:separator/>
      </w:r>
    </w:p>
  </w:footnote>
  <w:footnote w:type="continuationSeparator" w:id="1">
    <w:p w:rsidR="00107BA6" w:rsidRDefault="00107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74" w:rsidRDefault="00D928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047" o:spid="_x0000_s1047" type="#_x0000_t136" style="position:absolute;left:0;text-align:left;margin-left:0;margin-top:0;width:639pt;height:142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ard war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B7" w:rsidRPr="00EB2CF7" w:rsidRDefault="00D928C0" w:rsidP="00EB2CF7">
    <w:pPr>
      <w:jc w:val="center"/>
      <w:rPr>
        <w:rFonts w:cs="B Compset"/>
        <w:sz w:val="36"/>
        <w:szCs w:val="36"/>
        <w:rtl/>
        <w:lang w:bidi="fa-IR"/>
      </w:rPr>
    </w:pPr>
    <w:r w:rsidRPr="00D928C0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048" o:spid="_x0000_s1048" type="#_x0000_t136" style="position:absolute;left:0;text-align:left;margin-left:0;margin-top:0;width:639pt;height:142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ard ware"/>
          <w10:wrap anchorx="margin" anchory="margin"/>
        </v:shape>
      </w:pict>
    </w:r>
    <w:r w:rsidR="004027B7" w:rsidRPr="00790B69">
      <w:rPr>
        <w:rFonts w:cs="B Badr" w:hint="cs"/>
        <w:bCs/>
        <w:sz w:val="14"/>
        <w:szCs w:val="28"/>
        <w:rtl/>
      </w:rPr>
      <w:t xml:space="preserve">                                     </w:t>
    </w:r>
    <w:r w:rsidR="00B90B99">
      <w:rPr>
        <w:rFonts w:cs="B Badr" w:hint="cs"/>
        <w:bCs/>
        <w:sz w:val="14"/>
        <w:szCs w:val="28"/>
        <w:rtl/>
      </w:rPr>
      <w:t xml:space="preserve">               </w:t>
    </w:r>
    <w:r w:rsidR="004027B7" w:rsidRPr="00790B69">
      <w:rPr>
        <w:rFonts w:cs="B Badr" w:hint="cs"/>
        <w:bCs/>
        <w:sz w:val="14"/>
        <w:szCs w:val="28"/>
        <w:rtl/>
      </w:rPr>
      <w:t xml:space="preserve">                 بسمه تعالي                                    </w:t>
    </w:r>
    <w:r w:rsidR="004027B7" w:rsidRPr="008823E0">
      <w:rPr>
        <w:rFonts w:cs="B Badr"/>
        <w:bCs/>
        <w:sz w:val="4"/>
        <w:szCs w:val="18"/>
        <w:rtl/>
      </w:rPr>
      <w:tab/>
    </w:r>
    <w:r w:rsidR="004027B7">
      <w:rPr>
        <w:rFonts w:cs="B Badr" w:hint="cs"/>
        <w:bCs/>
        <w:sz w:val="4"/>
        <w:szCs w:val="18"/>
        <w:rtl/>
      </w:rPr>
      <w:t xml:space="preserve">                        </w:t>
    </w:r>
    <w:r w:rsidR="00413F55">
      <w:rPr>
        <w:rFonts w:cs="B Badr" w:hint="cs"/>
        <w:bCs/>
        <w:noProof/>
        <w:sz w:val="4"/>
        <w:szCs w:val="18"/>
        <w:rtl/>
        <w:lang w:bidi="fa-IR"/>
      </w:rPr>
      <w:drawing>
        <wp:inline distT="0" distB="0" distL="0" distR="0">
          <wp:extent cx="477860" cy="495300"/>
          <wp:effectExtent l="19050" t="0" r="0" b="0"/>
          <wp:docPr id="1" name="Picture 0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969" cy="49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27B7">
      <w:rPr>
        <w:rFonts w:cs="B Badr" w:hint="cs"/>
        <w:bCs/>
        <w:sz w:val="4"/>
        <w:szCs w:val="18"/>
        <w:rtl/>
      </w:rPr>
      <w:t xml:space="preserve">                                                                                                                    </w:t>
    </w:r>
    <w:r w:rsidR="004027B7" w:rsidRPr="008823E0">
      <w:rPr>
        <w:rFonts w:cs="B Badr" w:hint="cs"/>
        <w:bCs/>
        <w:sz w:val="4"/>
        <w:szCs w:val="18"/>
        <w:rtl/>
      </w:rPr>
      <w:cr/>
    </w:r>
    <w:r w:rsidR="00243C4F" w:rsidRPr="00EB2CF7">
      <w:rPr>
        <w:rFonts w:cs="B Compset" w:hint="cs"/>
        <w:bCs/>
        <w:sz w:val="36"/>
        <w:szCs w:val="36"/>
        <w:rtl/>
      </w:rPr>
      <w:t xml:space="preserve">واحد </w:t>
    </w:r>
    <w:r w:rsidR="00EB2CF7">
      <w:rPr>
        <w:rFonts w:cs="B Compset" w:hint="cs"/>
        <w:bCs/>
        <w:sz w:val="36"/>
        <w:szCs w:val="36"/>
        <w:rtl/>
      </w:rPr>
      <w:t>انفورماتیک</w:t>
    </w:r>
  </w:p>
  <w:p w:rsidR="004027B7" w:rsidRPr="00E808B4" w:rsidRDefault="00D928C0" w:rsidP="004027B7">
    <w:pPr>
      <w:pStyle w:val="Header"/>
      <w:tabs>
        <w:tab w:val="clear" w:pos="4153"/>
        <w:tab w:val="clear" w:pos="8306"/>
        <w:tab w:val="center" w:pos="2747"/>
        <w:tab w:val="left" w:pos="5723"/>
      </w:tabs>
      <w:jc w:val="center"/>
      <w:rPr>
        <w:rFonts w:cs="B Nasim"/>
        <w:bCs/>
        <w:sz w:val="6"/>
        <w:szCs w:val="14"/>
        <w:rtl/>
      </w:rPr>
    </w:pPr>
    <w:r w:rsidRPr="00D928C0">
      <w:rPr>
        <w:rFonts w:cs="B Compset"/>
        <w:bCs/>
        <w:noProof/>
        <w:sz w:val="32"/>
        <w:szCs w:val="32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20pt;margin-top:4.95pt;width:99pt;height:90pt;z-index:251657728" filled="f" stroked="f">
          <v:textbox style="mso-next-textbox:#_x0000_s1038">
            <w:txbxContent>
              <w:p w:rsidR="004027B7" w:rsidRPr="00313F2F" w:rsidRDefault="004027B7" w:rsidP="004027B7">
                <w:pPr>
                  <w:rPr>
                    <w:rFonts w:cs="B Homa"/>
                    <w:rtl/>
                    <w:lang w:bidi="fa-IR"/>
                  </w:rPr>
                </w:pPr>
                <w:r w:rsidRPr="00313F2F">
                  <w:rPr>
                    <w:rFonts w:cs="B Homa" w:hint="cs"/>
                    <w:rtl/>
                    <w:lang w:bidi="fa-IR"/>
                  </w:rPr>
                  <w:t>شماره:</w:t>
                </w:r>
              </w:p>
              <w:p w:rsidR="004027B7" w:rsidRPr="0013779E" w:rsidRDefault="004027B7" w:rsidP="004027B7">
                <w:pPr>
                  <w:rPr>
                    <w:rFonts w:cs="Homa"/>
                    <w:rtl/>
                    <w:lang w:bidi="fa-IR"/>
                  </w:rPr>
                </w:pPr>
                <w:r w:rsidRPr="00313F2F">
                  <w:rPr>
                    <w:rFonts w:cs="B Homa" w:hint="cs"/>
                    <w:rtl/>
                    <w:lang w:bidi="fa-IR"/>
                  </w:rPr>
                  <w:t>تاريخ</w:t>
                </w:r>
                <w:r>
                  <w:rPr>
                    <w:rFonts w:cs="Homa" w:hint="cs"/>
                    <w:rtl/>
                    <w:lang w:bidi="fa-IR"/>
                  </w:rPr>
                  <w:t>:</w:t>
                </w:r>
              </w:p>
              <w:p w:rsidR="004027B7" w:rsidRPr="0013779E" w:rsidRDefault="004027B7" w:rsidP="004027B7">
                <w:pPr>
                  <w:rPr>
                    <w:rFonts w:cs="Homa"/>
                    <w:rtl/>
                    <w:lang w:bidi="fa-IR"/>
                  </w:rPr>
                </w:pPr>
              </w:p>
            </w:txbxContent>
          </v:textbox>
        </v:shape>
      </w:pict>
    </w:r>
    <w:r w:rsidRPr="00D928C0">
      <w:rPr>
        <w:rFonts w:cs="B Compset"/>
        <w:bCs/>
        <w:noProof/>
        <w:sz w:val="32"/>
        <w:szCs w:val="32"/>
        <w:rtl/>
      </w:rPr>
      <w:pict>
        <v:roundrect id="_x0000_s1039" style="position:absolute;left:0;text-align:left;margin-left:450pt;margin-top:13.95pt;width:1in;height:27pt;z-index:251658752" arcsize="10923f">
          <v:textbox>
            <w:txbxContent>
              <w:p w:rsidR="004027B7" w:rsidRPr="00B97D37" w:rsidRDefault="004027B7" w:rsidP="00575EA3">
                <w:pPr>
                  <w:jc w:val="center"/>
                  <w:rPr>
                    <w:rFonts w:cs="B Mitra"/>
                    <w:rtl/>
                    <w:lang w:bidi="fa-IR"/>
                  </w:rPr>
                </w:pPr>
                <w:r w:rsidRPr="00B97D37">
                  <w:rPr>
                    <w:rFonts w:cs="B Mitra" w:hint="cs"/>
                    <w:rtl/>
                    <w:lang w:bidi="fa-IR"/>
                  </w:rPr>
                  <w:t xml:space="preserve">فرم شماره </w:t>
                </w:r>
                <w:r w:rsidR="00575EA3">
                  <w:rPr>
                    <w:rFonts w:cs="B Mitra" w:hint="cs"/>
                    <w:rtl/>
                    <w:lang w:bidi="fa-IR"/>
                  </w:rPr>
                  <w:t>3</w:t>
                </w:r>
              </w:p>
            </w:txbxContent>
          </v:textbox>
          <w10:wrap anchorx="page"/>
        </v:roundrect>
      </w:pict>
    </w:r>
    <w:r w:rsidR="00C44C9B">
      <w:rPr>
        <w:rFonts w:cs="B Compset" w:hint="cs"/>
        <w:bCs/>
        <w:noProof/>
        <w:sz w:val="32"/>
        <w:szCs w:val="32"/>
        <w:rtl/>
      </w:rPr>
      <w:t xml:space="preserve">فرم گزارش رفع عیب شبکه به صورت سخت افزاری </w:t>
    </w:r>
  </w:p>
  <w:p w:rsidR="004027B7" w:rsidRPr="008823E0" w:rsidRDefault="004027B7" w:rsidP="004027B7">
    <w:pPr>
      <w:pStyle w:val="Header"/>
      <w:tabs>
        <w:tab w:val="clear" w:pos="4153"/>
        <w:tab w:val="clear" w:pos="8306"/>
        <w:tab w:val="center" w:pos="2747"/>
        <w:tab w:val="left" w:pos="5723"/>
      </w:tabs>
      <w:rPr>
        <w:rFonts w:cs="B Badr"/>
        <w:lang w:bidi="fa-IR"/>
      </w:rPr>
    </w:pPr>
    <w:r>
      <w:rPr>
        <w:rFonts w:cs="B Badr" w:hint="cs"/>
        <w:rtl/>
      </w:rPr>
      <w:t xml:space="preserve">                                                       </w:t>
    </w:r>
  </w:p>
  <w:p w:rsidR="006D7917" w:rsidRPr="004027B7" w:rsidRDefault="006D7917" w:rsidP="004027B7">
    <w:pPr>
      <w:pStyle w:val="Header"/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74" w:rsidRDefault="00D928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046" o:spid="_x0000_s1046" type="#_x0000_t136" style="position:absolute;left:0;text-align:left;margin-left:0;margin-top:0;width:639pt;height:142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ard war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hdrShapeDefaults>
    <o:shapedefaults v:ext="edit" spidmax="4098">
      <o:colormru v:ext="edit" colors="#ddd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1563"/>
    <w:rsid w:val="00010441"/>
    <w:rsid w:val="0001711E"/>
    <w:rsid w:val="00026A3C"/>
    <w:rsid w:val="0004446C"/>
    <w:rsid w:val="00061CB4"/>
    <w:rsid w:val="000706F2"/>
    <w:rsid w:val="00074D39"/>
    <w:rsid w:val="000A0F53"/>
    <w:rsid w:val="000A1920"/>
    <w:rsid w:val="000D166B"/>
    <w:rsid w:val="000D2362"/>
    <w:rsid w:val="00107BA6"/>
    <w:rsid w:val="00110F7C"/>
    <w:rsid w:val="0013779E"/>
    <w:rsid w:val="001402C6"/>
    <w:rsid w:val="00162923"/>
    <w:rsid w:val="00163D9E"/>
    <w:rsid w:val="00174333"/>
    <w:rsid w:val="0018598D"/>
    <w:rsid w:val="00216261"/>
    <w:rsid w:val="00217AFC"/>
    <w:rsid w:val="00237FC5"/>
    <w:rsid w:val="00241305"/>
    <w:rsid w:val="00243C4F"/>
    <w:rsid w:val="002778C8"/>
    <w:rsid w:val="002A413C"/>
    <w:rsid w:val="002B38CD"/>
    <w:rsid w:val="002F0F46"/>
    <w:rsid w:val="00306CB5"/>
    <w:rsid w:val="00313F2F"/>
    <w:rsid w:val="00316943"/>
    <w:rsid w:val="003423ED"/>
    <w:rsid w:val="00357773"/>
    <w:rsid w:val="003643F1"/>
    <w:rsid w:val="003664AE"/>
    <w:rsid w:val="0037016B"/>
    <w:rsid w:val="0038247D"/>
    <w:rsid w:val="00383ECD"/>
    <w:rsid w:val="0039616B"/>
    <w:rsid w:val="003A5D35"/>
    <w:rsid w:val="003B10D8"/>
    <w:rsid w:val="003D4BC7"/>
    <w:rsid w:val="003F2B5A"/>
    <w:rsid w:val="003F7C66"/>
    <w:rsid w:val="004027B7"/>
    <w:rsid w:val="00411C1B"/>
    <w:rsid w:val="00413F55"/>
    <w:rsid w:val="0041658B"/>
    <w:rsid w:val="004364D2"/>
    <w:rsid w:val="00443B5C"/>
    <w:rsid w:val="00474B56"/>
    <w:rsid w:val="00475F32"/>
    <w:rsid w:val="0047791D"/>
    <w:rsid w:val="004A6D22"/>
    <w:rsid w:val="004A6F73"/>
    <w:rsid w:val="004B46E8"/>
    <w:rsid w:val="00503D9B"/>
    <w:rsid w:val="00546851"/>
    <w:rsid w:val="00550233"/>
    <w:rsid w:val="0056281C"/>
    <w:rsid w:val="0057271B"/>
    <w:rsid w:val="00575EA3"/>
    <w:rsid w:val="005A210A"/>
    <w:rsid w:val="005B130F"/>
    <w:rsid w:val="005C2EA6"/>
    <w:rsid w:val="005C3792"/>
    <w:rsid w:val="005D38EB"/>
    <w:rsid w:val="005E1D2A"/>
    <w:rsid w:val="005E2A48"/>
    <w:rsid w:val="00602291"/>
    <w:rsid w:val="00610F49"/>
    <w:rsid w:val="0061253D"/>
    <w:rsid w:val="00654984"/>
    <w:rsid w:val="00666756"/>
    <w:rsid w:val="00675CD3"/>
    <w:rsid w:val="006810E5"/>
    <w:rsid w:val="006A43D7"/>
    <w:rsid w:val="006A538D"/>
    <w:rsid w:val="006C5329"/>
    <w:rsid w:val="006D1850"/>
    <w:rsid w:val="006D53F3"/>
    <w:rsid w:val="006D7917"/>
    <w:rsid w:val="006E5CB8"/>
    <w:rsid w:val="0070136B"/>
    <w:rsid w:val="00705EF7"/>
    <w:rsid w:val="00732731"/>
    <w:rsid w:val="00741DFA"/>
    <w:rsid w:val="00743728"/>
    <w:rsid w:val="00760D2D"/>
    <w:rsid w:val="007745D0"/>
    <w:rsid w:val="00790B69"/>
    <w:rsid w:val="00797F65"/>
    <w:rsid w:val="007A5F51"/>
    <w:rsid w:val="007A6F0E"/>
    <w:rsid w:val="007B77A1"/>
    <w:rsid w:val="007C08F3"/>
    <w:rsid w:val="007D778F"/>
    <w:rsid w:val="00802508"/>
    <w:rsid w:val="00803C3A"/>
    <w:rsid w:val="00827FDC"/>
    <w:rsid w:val="008405A6"/>
    <w:rsid w:val="008823E0"/>
    <w:rsid w:val="00883371"/>
    <w:rsid w:val="00885DEC"/>
    <w:rsid w:val="008A6C3C"/>
    <w:rsid w:val="008A7880"/>
    <w:rsid w:val="009032A8"/>
    <w:rsid w:val="009128A9"/>
    <w:rsid w:val="0094635E"/>
    <w:rsid w:val="00946FE7"/>
    <w:rsid w:val="0097339B"/>
    <w:rsid w:val="00984EEA"/>
    <w:rsid w:val="00985F1D"/>
    <w:rsid w:val="009B1089"/>
    <w:rsid w:val="00A00414"/>
    <w:rsid w:val="00A03F16"/>
    <w:rsid w:val="00A06762"/>
    <w:rsid w:val="00A11563"/>
    <w:rsid w:val="00A30B62"/>
    <w:rsid w:val="00A34D2D"/>
    <w:rsid w:val="00A52EC8"/>
    <w:rsid w:val="00A54DF9"/>
    <w:rsid w:val="00A813C1"/>
    <w:rsid w:val="00A83DE4"/>
    <w:rsid w:val="00A845BA"/>
    <w:rsid w:val="00A907E6"/>
    <w:rsid w:val="00A922E3"/>
    <w:rsid w:val="00AA0A89"/>
    <w:rsid w:val="00AA7777"/>
    <w:rsid w:val="00AB0A5E"/>
    <w:rsid w:val="00AB5FF7"/>
    <w:rsid w:val="00AC44D6"/>
    <w:rsid w:val="00AE014D"/>
    <w:rsid w:val="00B01B4D"/>
    <w:rsid w:val="00B124C4"/>
    <w:rsid w:val="00B25212"/>
    <w:rsid w:val="00B31446"/>
    <w:rsid w:val="00B351CF"/>
    <w:rsid w:val="00B425E7"/>
    <w:rsid w:val="00B43913"/>
    <w:rsid w:val="00B45FF1"/>
    <w:rsid w:val="00B5277C"/>
    <w:rsid w:val="00B90031"/>
    <w:rsid w:val="00B90B99"/>
    <w:rsid w:val="00B97D37"/>
    <w:rsid w:val="00BD0073"/>
    <w:rsid w:val="00BD6FF3"/>
    <w:rsid w:val="00BE2203"/>
    <w:rsid w:val="00BE2912"/>
    <w:rsid w:val="00BF472D"/>
    <w:rsid w:val="00C41A9B"/>
    <w:rsid w:val="00C44C9B"/>
    <w:rsid w:val="00C5686A"/>
    <w:rsid w:val="00C57CF7"/>
    <w:rsid w:val="00C64928"/>
    <w:rsid w:val="00C73432"/>
    <w:rsid w:val="00C751A3"/>
    <w:rsid w:val="00C7531E"/>
    <w:rsid w:val="00D12C9E"/>
    <w:rsid w:val="00D22774"/>
    <w:rsid w:val="00D42BF1"/>
    <w:rsid w:val="00D47001"/>
    <w:rsid w:val="00D57CA1"/>
    <w:rsid w:val="00D7620E"/>
    <w:rsid w:val="00D82CD3"/>
    <w:rsid w:val="00D928C0"/>
    <w:rsid w:val="00DA2E89"/>
    <w:rsid w:val="00DA5127"/>
    <w:rsid w:val="00E33AC6"/>
    <w:rsid w:val="00E34790"/>
    <w:rsid w:val="00E35AC8"/>
    <w:rsid w:val="00E408BF"/>
    <w:rsid w:val="00E52762"/>
    <w:rsid w:val="00E527B1"/>
    <w:rsid w:val="00E642B4"/>
    <w:rsid w:val="00E749F9"/>
    <w:rsid w:val="00E808B4"/>
    <w:rsid w:val="00EB2CF7"/>
    <w:rsid w:val="00EC24B7"/>
    <w:rsid w:val="00ED3CB1"/>
    <w:rsid w:val="00ED5C5B"/>
    <w:rsid w:val="00ED7A72"/>
    <w:rsid w:val="00EE6757"/>
    <w:rsid w:val="00EF241B"/>
    <w:rsid w:val="00F304FE"/>
    <w:rsid w:val="00F35D52"/>
    <w:rsid w:val="00F90B12"/>
    <w:rsid w:val="00FA25A2"/>
    <w:rsid w:val="00FE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EA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3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3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5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0F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2203"/>
    <w:rPr>
      <w:color w:val="0000FF"/>
      <w:u w:val="single"/>
    </w:rPr>
  </w:style>
  <w:style w:type="table" w:customStyle="1" w:styleId="Style1">
    <w:name w:val="Style1"/>
    <w:basedOn w:val="MediumGrid2-Accent3"/>
    <w:uiPriority w:val="99"/>
    <w:qFormat/>
    <w:rsid w:val="00EF241B"/>
    <w:tblPr>
      <w:tblStyleRowBandSize w:val="1"/>
      <w:tblStyleColBandSize w:val="1"/>
      <w:tblInd w:w="0" w:type="dxa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2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7" w:themeFill="accent3" w:themeFillTint="33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tcBorders>
          <w:insideH w:val="single" w:sz="6" w:space="0" w:color="B32C16" w:themeColor="accent3"/>
          <w:insideV w:val="single" w:sz="6" w:space="0" w:color="B32C16" w:themeColor="accent3"/>
        </w:tcBorders>
        <w:shd w:val="clear" w:color="auto" w:fill="EE86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F24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2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7" w:themeFill="accent3" w:themeFillTint="33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tcBorders>
          <w:insideH w:val="single" w:sz="6" w:space="0" w:color="B32C16" w:themeColor="accent3"/>
          <w:insideV w:val="single" w:sz="6" w:space="0" w:color="B32C16" w:themeColor="accent3"/>
        </w:tcBorders>
        <w:shd w:val="clear" w:color="auto" w:fill="EE86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73BB-647D-4FBB-A20B-A28EFCDE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</vt:lpstr>
    </vt:vector>
  </TitlesOfParts>
  <Company>1</Company>
  <LinksUpToDate>false</LinksUpToDate>
  <CharactersWithSpaces>280</CharactersWithSpaces>
  <SharedDoc>false</SharedDoc>
  <HLinks>
    <vt:vector size="6" baseType="variant"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http://www.bums.ac.ir/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Administrator</dc:creator>
  <cp:keywords/>
  <dc:description/>
  <cp:lastModifiedBy>USER</cp:lastModifiedBy>
  <cp:revision>2</cp:revision>
  <cp:lastPrinted>2007-09-20T15:47:00Z</cp:lastPrinted>
  <dcterms:created xsi:type="dcterms:W3CDTF">2010-04-14T03:59:00Z</dcterms:created>
  <dcterms:modified xsi:type="dcterms:W3CDTF">2010-04-14T03:59:00Z</dcterms:modified>
</cp:coreProperties>
</file>